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குணாதிசயங்களை விளக்கும் அவருடைய நாமங்கள்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வல்லமையுள்ளவர். எல்லாவற்றிற்கும் முதன்மையானவர். அவர் வானத்திற்கும், பூமிக்கும் அதிபதி. வேதாகமத்தில் உன்னதமான தேவன் என்னும் வார்த்தை 245 தடவை பயன்படுத்தப்பட்டிருக்கிறது. தேவனுடைய குணாதிசயங்களை அவருடைய திருநாமங்கள் விளக்கும். அவையாவன: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தேவனாகிய கர்த்தர் (ஆதி  17:1)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சதாகாலமுமுள்ள தேவன்(ஆதி 21:33)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எரிச்சலுள்ள தேவன்.(யாத் 20:5)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மகத்துவமான தேவன் (உபா10:17)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ஜீவனுள்ள தேவன் (யோசு 3:10)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இரக்கமுள்ள தேவன்  (உபா 4:31)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உண்மையுள்ள தேவன் (உபா 7:9)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வல்லமையுள்ள தேவன் (உபா 7:21).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