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sz w:val="28"/>
          <w:szCs w:val="28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  <w:sz w:val="28"/>
          <w:szCs w:val="28"/>
        </w:rPr>
        <w:t>உக்கிராணத்துவம்</w:t>
      </w:r>
      <w:proofErr w:type="spellEnd"/>
      <w:r w:rsidRPr="00F82B24">
        <w:rPr>
          <w:rFonts w:ascii="TAU-Marutham" w:eastAsia="Times New Roman" w:hAnsi="TAU-Marutham" w:cs="TAU-Marutham"/>
          <w:color w:val="000000"/>
          <w:sz w:val="28"/>
          <w:szCs w:val="28"/>
        </w:rPr>
        <w:t xml:space="preserve">! </w:t>
      </w:r>
      <w:proofErr w:type="spellStart"/>
      <w:r w:rsidRPr="00F82B24">
        <w:rPr>
          <w:rFonts w:ascii="TAU-Marutham" w:eastAsia="Times New Roman" w:hAnsi="TAU-Marutham" w:cs="TAU-Marutham"/>
          <w:color w:val="000000"/>
          <w:sz w:val="28"/>
          <w:szCs w:val="28"/>
        </w:rPr>
        <w:t>லூக்கா</w:t>
      </w:r>
      <w:proofErr w:type="spellEnd"/>
      <w:r w:rsidRPr="00F82B24">
        <w:rPr>
          <w:rFonts w:ascii="TAU-Marutham" w:eastAsia="Times New Roman" w:hAnsi="TAU-Marutham" w:cs="TAU-Marutham"/>
          <w:color w:val="000000"/>
          <w:sz w:val="28"/>
          <w:szCs w:val="28"/>
        </w:rPr>
        <w:t xml:space="preserve"> 16:1-8</w:t>
      </w: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b/>
          <w:sz w:val="24"/>
          <w:szCs w:val="24"/>
        </w:rPr>
      </w:pP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உக்கிராணத்துவம்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என்றால்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என்ன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>?</w:t>
      </w:r>
    </w:p>
    <w:p w:rsidR="00F82B24" w:rsidRPr="00F82B24" w:rsidRDefault="00F82B24" w:rsidP="00F82B24">
      <w:pPr>
        <w:spacing w:after="0" w:line="240" w:lineRule="auto"/>
        <w:ind w:firstLine="720"/>
        <w:rPr>
          <w:rFonts w:ascii="TAU-Marutham" w:eastAsia="Times New Roman" w:hAnsi="TAU-Marutham" w:cs="TAU-Marutham"/>
          <w:sz w:val="24"/>
          <w:szCs w:val="24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எஜமானனுக்கு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சொந்தமானதை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எஜமானுடைய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விருப்பத்தின்படி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எஜமானனுக்காக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பொறுப்புடன்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பாதுகாத்து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பயன்படுத்தி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கணக்கு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கொடுப்பதே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உக்கிராணத்துவம்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ஆகும்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</w:t>
      </w: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உக்கிராணத்துவத்தை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குறித்து</w:t>
      </w:r>
      <w:proofErr w:type="spellEnd"/>
      <w:proofErr w:type="gramStart"/>
      <w:r w:rsidRPr="00F82B24">
        <w:rPr>
          <w:rFonts w:ascii="TAU-Marutham" w:eastAsia="Times New Roman" w:hAnsi="TAU-Marutham" w:cs="TAU-Marutham"/>
          <w:color w:val="000000"/>
        </w:rPr>
        <w:t xml:space="preserve"> 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ம</w:t>
      </w:r>
      <w:proofErr w:type="gramEnd"/>
      <w:r w:rsidRPr="00F82B24">
        <w:rPr>
          <w:rFonts w:ascii="TAU-Marutham" w:eastAsia="Times New Roman" w:hAnsi="TAU-Marutham" w:cs="TAU-Marutham"/>
          <w:color w:val="000000"/>
        </w:rPr>
        <w:t>ுதன்முதலில்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ஆதி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1:26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இல்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குறிப்பிடப்பட்டுள்ளது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</w:t>
      </w:r>
    </w:p>
    <w:p w:rsidR="00F82B24" w:rsidRPr="00F82B24" w:rsidRDefault="00F82B24" w:rsidP="00F82B24">
      <w:pPr>
        <w:numPr>
          <w:ilvl w:val="0"/>
          <w:numId w:val="1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தேவன்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எஜமானர்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! </w:t>
      </w:r>
    </w:p>
    <w:p w:rsidR="00F82B24" w:rsidRPr="00F82B24" w:rsidRDefault="00F82B24" w:rsidP="00F82B24">
      <w:pPr>
        <w:numPr>
          <w:ilvl w:val="0"/>
          <w:numId w:val="1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மனிதன்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உக்கிராணக்காரன்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!</w:t>
      </w:r>
    </w:p>
    <w:p w:rsidR="00F82B24" w:rsidRPr="00F82B24" w:rsidRDefault="00F82B24" w:rsidP="00F82B24">
      <w:pPr>
        <w:numPr>
          <w:ilvl w:val="0"/>
          <w:numId w:val="1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தேவனுக்கு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சொந்தமானது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-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அவரால்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படைக்ப்பட்ட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அனைத்தும்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!</w:t>
      </w:r>
    </w:p>
    <w:p w:rsidR="00F82B24" w:rsidRPr="00F82B24" w:rsidRDefault="00F82B24" w:rsidP="00F82B24">
      <w:pPr>
        <w:numPr>
          <w:ilvl w:val="0"/>
          <w:numId w:val="1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மனிதன்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உக்கிராணக்காரன்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) -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சகலத்தையும்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தேவனுடைய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சித்தத்தின்படி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ஆண்டுகொள்ள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வேண்டும்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பாதுகாத்து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பயன்படுத்த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வேண்டும்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</w:t>
      </w:r>
    </w:p>
    <w:p w:rsidR="00F82B24" w:rsidRPr="00F82B24" w:rsidRDefault="00F82B24" w:rsidP="00F82B24">
      <w:pPr>
        <w:numPr>
          <w:ilvl w:val="0"/>
          <w:numId w:val="1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மனிதன்</w:t>
      </w:r>
      <w:proofErr w:type="spellEnd"/>
      <w:proofErr w:type="gramStart"/>
      <w:r w:rsidRPr="00F82B24">
        <w:rPr>
          <w:rFonts w:ascii="TAU-Marutham" w:eastAsia="Times New Roman" w:hAnsi="TAU-Marutham" w:cs="TAU-Marutham"/>
          <w:color w:val="000000"/>
        </w:rPr>
        <w:t>  -</w:t>
      </w:r>
      <w:proofErr w:type="gram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படைக்கப்பட்ட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அனைத்தையும்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குறித்து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தேவனுக்கு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கணக்கு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கொடுக்க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வேண்டும்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</w:t>
      </w: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b/>
          <w:sz w:val="24"/>
          <w:szCs w:val="24"/>
        </w:rPr>
      </w:pP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எவைகளுக்கு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எல்லாம்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கணக்கு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கொடுக்க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வேண்டும்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> </w:t>
      </w:r>
    </w:p>
    <w:p w:rsidR="00F82B24" w:rsidRPr="00F82B24" w:rsidRDefault="00F82B24" w:rsidP="00F82B24">
      <w:pPr>
        <w:numPr>
          <w:ilvl w:val="0"/>
          <w:numId w:val="2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ஒவ்வொரு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வார்த்தைக்கும்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(For Every Word)</w:t>
      </w:r>
    </w:p>
    <w:p w:rsidR="00F82B24" w:rsidRPr="00F82B24" w:rsidRDefault="00F82B24" w:rsidP="00F82B24">
      <w:pPr>
        <w:numPr>
          <w:ilvl w:val="0"/>
          <w:numId w:val="3"/>
        </w:numPr>
        <w:spacing w:after="0" w:line="240" w:lineRule="auto"/>
        <w:ind w:left="144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மத்தேயு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12:36-37</w:t>
      </w:r>
    </w:p>
    <w:p w:rsidR="00F82B24" w:rsidRPr="00F82B24" w:rsidRDefault="00F82B24" w:rsidP="00F82B24">
      <w:pPr>
        <w:numPr>
          <w:ilvl w:val="0"/>
          <w:numId w:val="4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ஒவ்வொரு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செயலுக்கும்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(For Every Deed)</w:t>
      </w:r>
    </w:p>
    <w:p w:rsidR="00F82B24" w:rsidRPr="00F82B24" w:rsidRDefault="00F82B24" w:rsidP="00F82B24">
      <w:pPr>
        <w:numPr>
          <w:ilvl w:val="0"/>
          <w:numId w:val="5"/>
        </w:numPr>
        <w:spacing w:after="0" w:line="240" w:lineRule="auto"/>
        <w:ind w:left="1440"/>
        <w:textAlignment w:val="baseline"/>
        <w:rPr>
          <w:rFonts w:ascii="TAU-Marutham" w:eastAsia="Times New Roman" w:hAnsi="TAU-Marutham" w:cs="TAU-Marutham"/>
          <w:color w:val="000000"/>
        </w:rPr>
      </w:pPr>
      <w:r w:rsidRPr="00F82B24">
        <w:rPr>
          <w:rFonts w:ascii="TAU-Marutham" w:eastAsia="Times New Roman" w:hAnsi="TAU-Marutham" w:cs="TAU-Marutham"/>
          <w:color w:val="000000"/>
        </w:rPr>
        <w:t xml:space="preserve">2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கொரிந்தியர்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5:10</w:t>
      </w:r>
    </w:p>
    <w:p w:rsidR="00F82B24" w:rsidRPr="00F82B24" w:rsidRDefault="00F82B24" w:rsidP="00F82B24">
      <w:pPr>
        <w:numPr>
          <w:ilvl w:val="0"/>
          <w:numId w:val="5"/>
        </w:numPr>
        <w:spacing w:after="0" w:line="240" w:lineRule="auto"/>
        <w:ind w:left="144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பிரசங்கி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12:14</w:t>
      </w:r>
    </w:p>
    <w:p w:rsidR="00F82B24" w:rsidRPr="00F82B24" w:rsidRDefault="00F82B24" w:rsidP="00F82B24">
      <w:pPr>
        <w:numPr>
          <w:ilvl w:val="0"/>
          <w:numId w:val="6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இரகசியமான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எண்ணங்கள்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மற்றும்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நோக்கங்கள்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(Secret Thoughts and Motives)</w:t>
      </w:r>
    </w:p>
    <w:p w:rsidR="00F82B24" w:rsidRPr="00F82B24" w:rsidRDefault="00F82B24" w:rsidP="00F82B24">
      <w:pPr>
        <w:numPr>
          <w:ilvl w:val="0"/>
          <w:numId w:val="7"/>
        </w:numPr>
        <w:spacing w:after="0" w:line="240" w:lineRule="auto"/>
        <w:ind w:left="144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ரோமர்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2:16</w:t>
      </w:r>
    </w:p>
    <w:p w:rsidR="00F82B24" w:rsidRPr="00F82B24" w:rsidRDefault="00F82B24" w:rsidP="00F82B24">
      <w:pPr>
        <w:numPr>
          <w:ilvl w:val="0"/>
          <w:numId w:val="7"/>
        </w:numPr>
        <w:spacing w:after="0" w:line="240" w:lineRule="auto"/>
        <w:ind w:left="144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எபிரெயர்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4:13</w:t>
      </w:r>
    </w:p>
    <w:p w:rsidR="00F82B24" w:rsidRPr="00F82B24" w:rsidRDefault="00F82B24" w:rsidP="00F82B24">
      <w:pPr>
        <w:numPr>
          <w:ilvl w:val="0"/>
          <w:numId w:val="8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நாம்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கேட்ட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சத்தியம்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மற்றும்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பெற்ற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வெளிச்சம்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 </w:t>
      </w:r>
    </w:p>
    <w:p w:rsidR="00F82B24" w:rsidRPr="00F82B24" w:rsidRDefault="00F82B24" w:rsidP="00F82B24">
      <w:pPr>
        <w:numPr>
          <w:ilvl w:val="0"/>
          <w:numId w:val="9"/>
        </w:numPr>
        <w:spacing w:after="0" w:line="240" w:lineRule="auto"/>
        <w:ind w:left="144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லூக்கா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12:48</w:t>
      </w:r>
    </w:p>
    <w:p w:rsidR="00F82B24" w:rsidRDefault="00F82B24" w:rsidP="00F82B24">
      <w:pPr>
        <w:numPr>
          <w:ilvl w:val="0"/>
          <w:numId w:val="10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கொடுக்கப்பட்ட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தாலந்துகள்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வாய்ப்புகள்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மற்றும்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பொறுப்புகள்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</w:p>
    <w:p w:rsidR="00F82B24" w:rsidRPr="00F82B24" w:rsidRDefault="00F82B24" w:rsidP="00F82B24">
      <w:pPr>
        <w:spacing w:after="0" w:line="240" w:lineRule="auto"/>
        <w:ind w:firstLine="720"/>
        <w:textAlignment w:val="baseline"/>
        <w:rPr>
          <w:rFonts w:ascii="TAU-Marutham" w:eastAsia="Times New Roman" w:hAnsi="TAU-Marutham" w:cs="TAU-Marutham"/>
          <w:color w:val="000000"/>
        </w:rPr>
      </w:pPr>
      <w:r w:rsidRPr="00F82B24">
        <w:rPr>
          <w:rFonts w:ascii="TAU-Marutham" w:eastAsia="Times New Roman" w:hAnsi="TAU-Marutham" w:cs="TAU-Marutham"/>
          <w:color w:val="000000"/>
        </w:rPr>
        <w:t>(Stewardship of Talents</w:t>
      </w:r>
      <w:proofErr w:type="gramStart"/>
      <w:r w:rsidRPr="00F82B24">
        <w:rPr>
          <w:rFonts w:ascii="TAU-Marutham" w:eastAsia="Times New Roman" w:hAnsi="TAU-Marutham" w:cs="TAU-Marutham"/>
          <w:color w:val="000000"/>
        </w:rPr>
        <w:t xml:space="preserve">, </w:t>
      </w:r>
      <w:r>
        <w:rPr>
          <w:rFonts w:ascii="TAU-Marutham" w:eastAsia="Times New Roman" w:hAnsi="TAU-Marutham" w:cs="TAU-Marutham"/>
          <w:color w:val="000000"/>
        </w:rPr>
        <w:t xml:space="preserve"> </w:t>
      </w:r>
      <w:r w:rsidRPr="00F82B24">
        <w:rPr>
          <w:rFonts w:ascii="TAU-Marutham" w:eastAsia="Times New Roman" w:hAnsi="TAU-Marutham" w:cs="TAU-Marutham"/>
          <w:color w:val="000000"/>
        </w:rPr>
        <w:t>Opportunities</w:t>
      </w:r>
      <w:proofErr w:type="gramEnd"/>
      <w:r w:rsidRPr="00F82B24">
        <w:rPr>
          <w:rFonts w:ascii="TAU-Marutham" w:eastAsia="Times New Roman" w:hAnsi="TAU-Marutham" w:cs="TAU-Marutham"/>
          <w:color w:val="000000"/>
        </w:rPr>
        <w:t>, and Responsibilities)</w:t>
      </w:r>
    </w:p>
    <w:p w:rsidR="00F82B24" w:rsidRPr="00F82B24" w:rsidRDefault="00F82B24" w:rsidP="00F82B24">
      <w:pPr>
        <w:numPr>
          <w:ilvl w:val="0"/>
          <w:numId w:val="11"/>
        </w:numPr>
        <w:spacing w:after="0" w:line="240" w:lineRule="auto"/>
        <w:ind w:left="144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மத்தேயு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25:14-30 (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தாலந்துகள்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உவமை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)</w:t>
      </w:r>
    </w:p>
    <w:p w:rsidR="00F82B24" w:rsidRPr="00F82B24" w:rsidRDefault="00F82B24" w:rsidP="00F82B24">
      <w:pPr>
        <w:numPr>
          <w:ilvl w:val="0"/>
          <w:numId w:val="11"/>
        </w:numPr>
        <w:spacing w:after="0" w:line="240" w:lineRule="auto"/>
        <w:ind w:left="1440"/>
        <w:textAlignment w:val="baseline"/>
        <w:rPr>
          <w:rFonts w:ascii="TAU-Marutham" w:eastAsia="Times New Roman" w:hAnsi="TAU-Marutham" w:cs="TAU-Marutham"/>
          <w:color w:val="000000"/>
        </w:rPr>
      </w:pPr>
      <w:r w:rsidRPr="00F82B24">
        <w:rPr>
          <w:rFonts w:ascii="TAU-Marutham" w:eastAsia="Times New Roman" w:hAnsi="TAU-Marutham" w:cs="TAU-Marutham"/>
          <w:color w:val="000000"/>
        </w:rPr>
        <w:t> 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தேவனுடைய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மூலதனங்கள்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4"/>
        <w:gridCol w:w="4535"/>
      </w:tblGrid>
      <w:tr w:rsidR="00F82B24" w:rsidTr="00F82B24">
        <w:tc>
          <w:tcPr>
            <w:tcW w:w="3444" w:type="dxa"/>
          </w:tcPr>
          <w:p w:rsidR="00F82B24" w:rsidRPr="00F82B24" w:rsidRDefault="00F82B24" w:rsidP="00F82B24">
            <w:pPr>
              <w:pStyle w:val="ListParagraph"/>
              <w:numPr>
                <w:ilvl w:val="2"/>
                <w:numId w:val="23"/>
              </w:numPr>
              <w:textAlignment w:val="baseline"/>
              <w:rPr>
                <w:rFonts w:ascii="TAU-Marutham" w:eastAsia="Times New Roman" w:hAnsi="TAU-Marutham" w:cs="TAU-Marutham"/>
                <w:color w:val="000000"/>
              </w:rPr>
            </w:pPr>
            <w:proofErr w:type="spellStart"/>
            <w:r w:rsidRPr="00F82B24">
              <w:rPr>
                <w:rFonts w:ascii="TAU-Marutham" w:eastAsia="Times New Roman" w:hAnsi="TAU-Marutham" w:cs="TAU-Marutham"/>
                <w:color w:val="000000"/>
              </w:rPr>
              <w:t>இயற்கை</w:t>
            </w:r>
            <w:proofErr w:type="spellEnd"/>
            <w:r w:rsidRPr="00F82B24">
              <w:rPr>
                <w:rFonts w:ascii="TAU-Marutham" w:eastAsia="Times New Roman" w:hAnsi="TAU-Marutham" w:cs="TAU-Marutham"/>
                <w:color w:val="000000"/>
              </w:rPr>
              <w:t xml:space="preserve"> </w:t>
            </w:r>
            <w:proofErr w:type="spellStart"/>
            <w:r w:rsidRPr="00F82B24">
              <w:rPr>
                <w:rFonts w:ascii="TAU-Marutham" w:eastAsia="Times New Roman" w:hAnsi="TAU-Marutham" w:cs="TAU-Marutham"/>
                <w:color w:val="000000"/>
              </w:rPr>
              <w:t>வளங்கள்</w:t>
            </w:r>
            <w:proofErr w:type="spellEnd"/>
            <w:r w:rsidRPr="00F82B24">
              <w:rPr>
                <w:rFonts w:ascii="TAU-Marutham" w:eastAsia="Times New Roman" w:hAnsi="TAU-Marutham" w:cs="TAU-Marutham"/>
                <w:color w:val="000000"/>
              </w:rPr>
              <w:t>, </w:t>
            </w:r>
          </w:p>
          <w:p w:rsidR="00F82B24" w:rsidRPr="00F82B24" w:rsidRDefault="00F82B24" w:rsidP="00F82B24">
            <w:pPr>
              <w:pStyle w:val="ListParagraph"/>
              <w:numPr>
                <w:ilvl w:val="2"/>
                <w:numId w:val="23"/>
              </w:numPr>
              <w:textAlignment w:val="baseline"/>
              <w:rPr>
                <w:rFonts w:ascii="TAU-Marutham" w:eastAsia="Times New Roman" w:hAnsi="TAU-Marutham" w:cs="TAU-Marutham"/>
                <w:color w:val="000000"/>
              </w:rPr>
            </w:pPr>
            <w:proofErr w:type="spellStart"/>
            <w:r w:rsidRPr="00F82B24">
              <w:rPr>
                <w:rFonts w:ascii="TAU-Marutham" w:eastAsia="Times New Roman" w:hAnsi="TAU-Marutham" w:cs="TAU-Marutham"/>
                <w:color w:val="000000"/>
              </w:rPr>
              <w:t>பணம்</w:t>
            </w:r>
            <w:proofErr w:type="spellEnd"/>
            <w:r w:rsidRPr="00F82B24">
              <w:rPr>
                <w:rFonts w:ascii="TAU-Marutham" w:eastAsia="Times New Roman" w:hAnsi="TAU-Marutham" w:cs="TAU-Marutham"/>
                <w:color w:val="000000"/>
              </w:rPr>
              <w:t>, </w:t>
            </w:r>
          </w:p>
          <w:p w:rsidR="00F82B24" w:rsidRPr="00F82B24" w:rsidRDefault="00F82B24" w:rsidP="00F82B24">
            <w:pPr>
              <w:pStyle w:val="ListParagraph"/>
              <w:numPr>
                <w:ilvl w:val="2"/>
                <w:numId w:val="23"/>
              </w:numPr>
              <w:textAlignment w:val="baseline"/>
              <w:rPr>
                <w:rFonts w:ascii="TAU-Marutham" w:eastAsia="Times New Roman" w:hAnsi="TAU-Marutham" w:cs="TAU-Marutham"/>
                <w:color w:val="000000"/>
              </w:rPr>
            </w:pPr>
            <w:proofErr w:type="spellStart"/>
            <w:r w:rsidRPr="00F82B24">
              <w:rPr>
                <w:rFonts w:ascii="TAU-Marutham" w:eastAsia="Times New Roman" w:hAnsi="TAU-Marutham" w:cs="TAU-Marutham"/>
                <w:color w:val="000000"/>
              </w:rPr>
              <w:t>பொருள்</w:t>
            </w:r>
            <w:proofErr w:type="spellEnd"/>
            <w:r w:rsidRPr="00F82B24">
              <w:rPr>
                <w:rFonts w:ascii="TAU-Marutham" w:eastAsia="Times New Roman" w:hAnsi="TAU-Marutham" w:cs="TAU-Marutham"/>
                <w:color w:val="000000"/>
              </w:rPr>
              <w:t>, </w:t>
            </w:r>
          </w:p>
          <w:p w:rsidR="00F82B24" w:rsidRPr="00F82B24" w:rsidRDefault="00F82B24" w:rsidP="00F82B24">
            <w:pPr>
              <w:pStyle w:val="ListParagraph"/>
              <w:numPr>
                <w:ilvl w:val="2"/>
                <w:numId w:val="23"/>
              </w:numPr>
              <w:textAlignment w:val="baseline"/>
              <w:rPr>
                <w:rFonts w:ascii="TAU-Marutham" w:eastAsia="Times New Roman" w:hAnsi="TAU-Marutham" w:cs="TAU-Marutham"/>
                <w:color w:val="000000"/>
              </w:rPr>
            </w:pPr>
            <w:proofErr w:type="spellStart"/>
            <w:r w:rsidRPr="00F82B24">
              <w:rPr>
                <w:rFonts w:ascii="TAU-Marutham" w:eastAsia="Times New Roman" w:hAnsi="TAU-Marutham" w:cs="TAU-Marutham"/>
                <w:color w:val="000000"/>
              </w:rPr>
              <w:t>நேரம்</w:t>
            </w:r>
            <w:proofErr w:type="spellEnd"/>
            <w:r w:rsidRPr="00F82B24">
              <w:rPr>
                <w:rFonts w:ascii="TAU-Marutham" w:eastAsia="Times New Roman" w:hAnsi="TAU-Marutham" w:cs="TAU-Marutham"/>
                <w:color w:val="000000"/>
              </w:rPr>
              <w:t>, </w:t>
            </w:r>
          </w:p>
          <w:p w:rsidR="00F82B24" w:rsidRPr="00F82B24" w:rsidRDefault="00F82B24" w:rsidP="00F82B24"/>
        </w:tc>
        <w:tc>
          <w:tcPr>
            <w:tcW w:w="4535" w:type="dxa"/>
          </w:tcPr>
          <w:p w:rsidR="00F82B24" w:rsidRPr="00F82B24" w:rsidRDefault="00F82B24" w:rsidP="00F82B24">
            <w:pPr>
              <w:numPr>
                <w:ilvl w:val="0"/>
                <w:numId w:val="12"/>
              </w:numPr>
              <w:ind w:left="2160"/>
              <w:textAlignment w:val="baseline"/>
              <w:rPr>
                <w:rFonts w:ascii="TAU-Marutham" w:eastAsia="Times New Roman" w:hAnsi="TAU-Marutham" w:cs="TAU-Marutham"/>
                <w:color w:val="000000"/>
              </w:rPr>
            </w:pPr>
            <w:proofErr w:type="spellStart"/>
            <w:r w:rsidRPr="00F82B24">
              <w:rPr>
                <w:rFonts w:ascii="TAU-Marutham" w:eastAsia="Times New Roman" w:hAnsi="TAU-Marutham" w:cs="TAU-Marutham"/>
                <w:color w:val="000000"/>
              </w:rPr>
              <w:t>உறவுகள்</w:t>
            </w:r>
            <w:proofErr w:type="spellEnd"/>
            <w:r w:rsidRPr="00F82B24">
              <w:rPr>
                <w:rFonts w:ascii="TAU-Marutham" w:eastAsia="Times New Roman" w:hAnsi="TAU-Marutham" w:cs="TAU-Marutham"/>
                <w:color w:val="000000"/>
              </w:rPr>
              <w:t>,</w:t>
            </w:r>
          </w:p>
          <w:p w:rsidR="00F82B24" w:rsidRPr="00F82B24" w:rsidRDefault="00F82B24" w:rsidP="00F82B24">
            <w:pPr>
              <w:numPr>
                <w:ilvl w:val="0"/>
                <w:numId w:val="12"/>
              </w:numPr>
              <w:ind w:left="2160"/>
              <w:textAlignment w:val="baseline"/>
              <w:rPr>
                <w:rFonts w:ascii="TAU-Marutham" w:eastAsia="Times New Roman" w:hAnsi="TAU-Marutham" w:cs="TAU-Marutham"/>
                <w:color w:val="000000"/>
              </w:rPr>
            </w:pPr>
            <w:proofErr w:type="spellStart"/>
            <w:r w:rsidRPr="00F82B24">
              <w:rPr>
                <w:rFonts w:ascii="TAU-Marutham" w:eastAsia="Times New Roman" w:hAnsi="TAU-Marutham" w:cs="TAU-Marutham"/>
                <w:color w:val="000000"/>
              </w:rPr>
              <w:t>ஆவிக்குறிய</w:t>
            </w:r>
            <w:proofErr w:type="spellEnd"/>
            <w:r w:rsidRPr="00F82B24">
              <w:rPr>
                <w:rFonts w:ascii="TAU-Marutham" w:eastAsia="Times New Roman" w:hAnsi="TAU-Marutham" w:cs="TAU-Marutham"/>
                <w:color w:val="000000"/>
              </w:rPr>
              <w:t xml:space="preserve"> </w:t>
            </w:r>
            <w:proofErr w:type="spellStart"/>
            <w:r w:rsidRPr="00F82B24">
              <w:rPr>
                <w:rFonts w:ascii="TAU-Marutham" w:eastAsia="Times New Roman" w:hAnsi="TAU-Marutham" w:cs="TAU-Marutham"/>
                <w:color w:val="000000"/>
              </w:rPr>
              <w:t>வரங்கள்</w:t>
            </w:r>
            <w:proofErr w:type="spellEnd"/>
            <w:r w:rsidRPr="00F82B24">
              <w:rPr>
                <w:rFonts w:ascii="TAU-Marutham" w:eastAsia="Times New Roman" w:hAnsi="TAU-Marutham" w:cs="TAU-Marutham"/>
                <w:color w:val="000000"/>
              </w:rPr>
              <w:t>, </w:t>
            </w:r>
          </w:p>
          <w:p w:rsidR="00F82B24" w:rsidRPr="00F82B24" w:rsidRDefault="00F82B24" w:rsidP="00F82B24">
            <w:pPr>
              <w:numPr>
                <w:ilvl w:val="0"/>
                <w:numId w:val="12"/>
              </w:numPr>
              <w:ind w:left="2160"/>
              <w:textAlignment w:val="baseline"/>
              <w:rPr>
                <w:rFonts w:ascii="TAU-Marutham" w:eastAsia="Times New Roman" w:hAnsi="TAU-Marutham" w:cs="TAU-Marutham"/>
                <w:color w:val="000000"/>
              </w:rPr>
            </w:pPr>
            <w:proofErr w:type="spellStart"/>
            <w:r w:rsidRPr="00F82B24">
              <w:rPr>
                <w:rFonts w:ascii="TAU-Marutham" w:eastAsia="Times New Roman" w:hAnsi="TAU-Marutham" w:cs="TAU-Marutham"/>
                <w:color w:val="000000"/>
              </w:rPr>
              <w:t>திறமைகள்</w:t>
            </w:r>
            <w:proofErr w:type="spellEnd"/>
            <w:r w:rsidRPr="00F82B24">
              <w:rPr>
                <w:rFonts w:ascii="TAU-Marutham" w:eastAsia="Times New Roman" w:hAnsi="TAU-Marutham" w:cs="TAU-Marutham"/>
                <w:color w:val="000000"/>
              </w:rPr>
              <w:t>, </w:t>
            </w:r>
          </w:p>
          <w:p w:rsidR="00F82B24" w:rsidRPr="00F82B24" w:rsidRDefault="00F82B24" w:rsidP="00F82B24">
            <w:pPr>
              <w:numPr>
                <w:ilvl w:val="0"/>
                <w:numId w:val="12"/>
              </w:numPr>
              <w:ind w:left="2160"/>
              <w:textAlignment w:val="baseline"/>
              <w:rPr>
                <w:rFonts w:ascii="TAU-Marutham" w:eastAsia="Times New Roman" w:hAnsi="TAU-Marutham" w:cs="TAU-Marutham"/>
                <w:color w:val="000000"/>
              </w:rPr>
            </w:pPr>
            <w:proofErr w:type="spellStart"/>
            <w:r w:rsidRPr="00F82B24">
              <w:rPr>
                <w:rFonts w:ascii="TAU-Marutham" w:eastAsia="Times New Roman" w:hAnsi="TAU-Marutham" w:cs="TAU-Marutham"/>
                <w:color w:val="000000"/>
              </w:rPr>
              <w:t>தாலந்துகள்</w:t>
            </w:r>
            <w:proofErr w:type="spellEnd"/>
            <w:proofErr w:type="gramStart"/>
            <w:r w:rsidRPr="00F82B24">
              <w:rPr>
                <w:rFonts w:ascii="TAU-Marutham" w:eastAsia="Times New Roman" w:hAnsi="TAU-Marutham" w:cs="TAU-Marutham"/>
                <w:color w:val="000000"/>
              </w:rPr>
              <w:t>, .</w:t>
            </w:r>
            <w:proofErr w:type="gramEnd"/>
          </w:p>
          <w:p w:rsidR="00F82B24" w:rsidRDefault="00F82B24" w:rsidP="00F82B24">
            <w:pPr>
              <w:rPr>
                <w:rFonts w:ascii="TAU-Marutham" w:eastAsia="Times New Roman" w:hAnsi="TAU-Marutham" w:cs="TAU-Marutham"/>
                <w:sz w:val="24"/>
                <w:szCs w:val="24"/>
              </w:rPr>
            </w:pPr>
          </w:p>
        </w:tc>
      </w:tr>
    </w:tbl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b/>
          <w:sz w:val="24"/>
          <w:szCs w:val="24"/>
        </w:rPr>
      </w:pP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பணத்தைப்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பற்றி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வேதாகம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சிந்தனை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>!</w:t>
      </w:r>
    </w:p>
    <w:p w:rsidR="00F82B24" w:rsidRPr="00F82B24" w:rsidRDefault="00F82B24" w:rsidP="00F82B24">
      <w:pPr>
        <w:numPr>
          <w:ilvl w:val="0"/>
          <w:numId w:val="13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போதும்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என்னும்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மனமே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தெய்வ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பக்தி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. 1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தீமோ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6:6</w:t>
      </w:r>
    </w:p>
    <w:p w:rsidR="00F82B24" w:rsidRPr="00F82B24" w:rsidRDefault="00F82B24" w:rsidP="00F82B24">
      <w:pPr>
        <w:numPr>
          <w:ilvl w:val="0"/>
          <w:numId w:val="13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அடிப்படை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தேவகைள்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சந்திக்கப்பட்டால்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போதும்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என்கிற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எண்ணம்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 </w:t>
      </w:r>
    </w:p>
    <w:p w:rsidR="00F82B24" w:rsidRPr="00F82B24" w:rsidRDefault="00F82B24" w:rsidP="00F82B24">
      <w:pPr>
        <w:numPr>
          <w:ilvl w:val="0"/>
          <w:numId w:val="13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தாராளமாக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மற்றவர்களுக்கும்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ஊழியத்திற்கும்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கொடுக்கும்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மனப்பான்மை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. 2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கொரி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9:7</w:t>
      </w:r>
    </w:p>
    <w:p w:rsidR="00F82B24" w:rsidRPr="00F82B24" w:rsidRDefault="00F82B24" w:rsidP="00F82B24">
      <w:pPr>
        <w:numPr>
          <w:ilvl w:val="0"/>
          <w:numId w:val="13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lastRenderedPageBreak/>
        <w:t>பணத்திற்காக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வேலை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செய்யாமல்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தேவனுக்காக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எதையும்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செய்யும்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துடிப்பு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கொலோ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3:24</w:t>
      </w: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b/>
          <w:sz w:val="24"/>
          <w:szCs w:val="24"/>
        </w:rPr>
      </w:pP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பணத்தை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எப்படி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பயன்படுத்துவது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>?</w:t>
      </w:r>
    </w:p>
    <w:p w:rsidR="00F82B24" w:rsidRPr="00F82B24" w:rsidRDefault="00F82B24" w:rsidP="00F82B24">
      <w:pPr>
        <w:numPr>
          <w:ilvl w:val="0"/>
          <w:numId w:val="14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வருமானம்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வந்தவுடன்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குடும்பமாக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ஜெபிப்பது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</w:t>
      </w:r>
    </w:p>
    <w:p w:rsidR="00F82B24" w:rsidRPr="00F82B24" w:rsidRDefault="00F82B24" w:rsidP="00F82B24">
      <w:pPr>
        <w:numPr>
          <w:ilvl w:val="0"/>
          <w:numId w:val="14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முதலாவது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தசமபாகத்தை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எடுத்து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வைக்க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வேண்டும்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</w:t>
      </w:r>
    </w:p>
    <w:p w:rsidR="00F82B24" w:rsidRPr="00F82B24" w:rsidRDefault="00F82B24" w:rsidP="00F82B24">
      <w:pPr>
        <w:numPr>
          <w:ilvl w:val="0"/>
          <w:numId w:val="14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காணிக்கைகள்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,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தசமபாகம்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என்பது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புதிய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ஏற்பாட்டில்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10%க்கு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மேல்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</w:t>
      </w:r>
    </w:p>
    <w:p w:rsidR="00F82B24" w:rsidRPr="00F82B24" w:rsidRDefault="00F82B24" w:rsidP="00F82B24">
      <w:pPr>
        <w:numPr>
          <w:ilvl w:val="0"/>
          <w:numId w:val="14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தரும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பணம்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</w:t>
      </w:r>
    </w:p>
    <w:p w:rsidR="00F82B24" w:rsidRPr="00F82B24" w:rsidRDefault="00F82B24" w:rsidP="00F82B24">
      <w:pPr>
        <w:numPr>
          <w:ilvl w:val="0"/>
          <w:numId w:val="14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சேமிப்பு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</w:t>
      </w:r>
    </w:p>
    <w:p w:rsidR="00F82B24" w:rsidRPr="00F82B24" w:rsidRDefault="00F82B24" w:rsidP="00F82B24">
      <w:pPr>
        <w:numPr>
          <w:ilvl w:val="0"/>
          <w:numId w:val="14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ஊழியம்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</w:t>
      </w:r>
    </w:p>
    <w:p w:rsidR="00F82B24" w:rsidRPr="00F82B24" w:rsidRDefault="00F82B24" w:rsidP="00F82B24">
      <w:pPr>
        <w:numPr>
          <w:ilvl w:val="0"/>
          <w:numId w:val="14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அரசுக்கு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செலுத்த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வேண்டிய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வரி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</w:t>
      </w:r>
    </w:p>
    <w:p w:rsidR="00F82B24" w:rsidRPr="00F82B24" w:rsidRDefault="00F82B24" w:rsidP="00F82B24">
      <w:pPr>
        <w:numPr>
          <w:ilvl w:val="0"/>
          <w:numId w:val="14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கடன்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கொடுப்பது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(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ஞானமாக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).</w:t>
      </w: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b/>
          <w:sz w:val="24"/>
          <w:szCs w:val="24"/>
        </w:rPr>
      </w:pP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குறைந்த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வருமானத்தில்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நிறைவாக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வாழ</w:t>
      </w:r>
      <w:proofErr w:type="spellEnd"/>
    </w:p>
    <w:p w:rsidR="00F82B24" w:rsidRPr="00F82B24" w:rsidRDefault="00F82B24" w:rsidP="00F82B24">
      <w:pPr>
        <w:numPr>
          <w:ilvl w:val="0"/>
          <w:numId w:val="15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செலவுகள்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என்னென்ன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இருக்கிறது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என்று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திட்டமிட்ட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வேண்டும்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</w:t>
      </w:r>
    </w:p>
    <w:p w:rsidR="00F82B24" w:rsidRPr="00F82B24" w:rsidRDefault="00F82B24" w:rsidP="00F82B24">
      <w:pPr>
        <w:numPr>
          <w:ilvl w:val="0"/>
          <w:numId w:val="15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ஒரே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விதமான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செலவு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தொடர்ச்சியாக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இருப்பவைகளக்கு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கவரில்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எடுத்து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வைக்க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வேண்டும்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</w:t>
      </w: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b/>
          <w:sz w:val="24"/>
          <w:szCs w:val="24"/>
        </w:rPr>
      </w:pP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பணத்தை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எப்படி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பயன்படுத்தக்கூடாது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>?</w:t>
      </w: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b/>
          <w:sz w:val="24"/>
          <w:szCs w:val="24"/>
        </w:rPr>
      </w:pP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இலஞ்சம்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கொடுக்கக்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கூடாது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>.</w:t>
      </w:r>
    </w:p>
    <w:p w:rsidR="00F82B24" w:rsidRPr="00F82B24" w:rsidRDefault="00F82B24" w:rsidP="00AE2F7E">
      <w:pPr>
        <w:spacing w:after="0" w:line="240" w:lineRule="auto"/>
        <w:ind w:left="36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யாத்திராகமம்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23:8</w:t>
      </w:r>
      <w:r w:rsidR="00AE2F7E">
        <w:rPr>
          <w:rFonts w:ascii="TAU-Marutham" w:eastAsia="Times New Roman" w:hAnsi="TAU-Marutham" w:cs="TAU-Marutham"/>
          <w:color w:val="000000"/>
        </w:rPr>
        <w:tab/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உபாகமம்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16:19</w:t>
      </w:r>
    </w:p>
    <w:p w:rsidR="00F82B24" w:rsidRPr="00F82B24" w:rsidRDefault="00F82B24" w:rsidP="00AE2F7E">
      <w:pPr>
        <w:spacing w:after="0" w:line="240" w:lineRule="auto"/>
        <w:ind w:left="36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நீதிமொழிகள்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17:23</w:t>
      </w:r>
      <w:r w:rsidR="00AE2F7E">
        <w:rPr>
          <w:rFonts w:ascii="TAU-Marutham" w:eastAsia="Times New Roman" w:hAnsi="TAU-Marutham" w:cs="TAU-Marutham"/>
          <w:color w:val="000000"/>
        </w:rPr>
        <w:tab/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ஏசாயா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1:23</w:t>
      </w:r>
    </w:p>
    <w:p w:rsidR="00F82B24" w:rsidRPr="00F82B24" w:rsidRDefault="00F82B24" w:rsidP="00AE2F7E">
      <w:pPr>
        <w:spacing w:after="0" w:line="240" w:lineRule="auto"/>
        <w:ind w:left="36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மத்தேயு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5:16</w:t>
      </w:r>
      <w:r w:rsidR="00AE2F7E">
        <w:rPr>
          <w:rFonts w:ascii="TAU-Marutham" w:eastAsia="Times New Roman" w:hAnsi="TAU-Marutham" w:cs="TAU-Marutham"/>
          <w:color w:val="000000"/>
        </w:rPr>
        <w:tab/>
      </w:r>
      <w:r w:rsidR="00AE2F7E">
        <w:rPr>
          <w:rFonts w:ascii="TAU-Marutham" w:eastAsia="Times New Roman" w:hAnsi="TAU-Marutham" w:cs="TAU-Marutham"/>
          <w:color w:val="000000"/>
        </w:rPr>
        <w:tab/>
      </w:r>
      <w:bookmarkStart w:id="0" w:name="_GoBack"/>
      <w:bookmarkEnd w:id="0"/>
      <w:r w:rsidRPr="00F82B24">
        <w:rPr>
          <w:rFonts w:ascii="TAU-Marutham" w:eastAsia="Times New Roman" w:hAnsi="TAU-Marutham" w:cs="TAU-Marutham"/>
          <w:color w:val="000000"/>
        </w:rPr>
        <w:t>ரோமர் 12:17</w:t>
      </w: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ஏமாற்றுபவர்களுக்கு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கொடுக்கக்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கூடாது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</w:t>
      </w: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தவறான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நோக்கங்களுக்கு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கொடுக்கக்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கூடாது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</w:t>
      </w: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b/>
          <w:sz w:val="24"/>
          <w:szCs w:val="24"/>
        </w:rPr>
      </w:pP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கடன்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வாங்கலாமா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>?</w:t>
      </w:r>
    </w:p>
    <w:p w:rsidR="00F82B24" w:rsidRPr="00F82B24" w:rsidRDefault="00F82B24" w:rsidP="00F82B24">
      <w:pPr>
        <w:numPr>
          <w:ilvl w:val="0"/>
          <w:numId w:val="17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முடிந்தவரை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வாங்காமல்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இருப்பது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நல்லது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</w:t>
      </w:r>
    </w:p>
    <w:p w:rsidR="00F82B24" w:rsidRPr="00F82B24" w:rsidRDefault="00F82B24" w:rsidP="00F82B24">
      <w:pPr>
        <w:numPr>
          <w:ilvl w:val="0"/>
          <w:numId w:val="17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நெருக்கடியான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சூழ்நிலையில்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வாங்கலாம்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</w:t>
      </w:r>
    </w:p>
    <w:p w:rsidR="00F82B24" w:rsidRPr="00F82B24" w:rsidRDefault="00F82B24" w:rsidP="00F82B24">
      <w:pPr>
        <w:numPr>
          <w:ilvl w:val="0"/>
          <w:numId w:val="17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கடன்பட்டிருந்தால்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திரும்பிக்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கொடுக்க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வேண்டும்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</w:t>
      </w:r>
    </w:p>
    <w:p w:rsidR="00F82B24" w:rsidRPr="00F82B24" w:rsidRDefault="00F82B24" w:rsidP="00F82B24">
      <w:pPr>
        <w:numPr>
          <w:ilvl w:val="0"/>
          <w:numId w:val="17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கடனை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திரும்ப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கொடுப்பது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எப்படி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?</w:t>
      </w: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எச்சரிக்கை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:</w:t>
      </w:r>
    </w:p>
    <w:p w:rsidR="00F82B24" w:rsidRPr="00F82B24" w:rsidRDefault="00F82B24" w:rsidP="00AE2F7E">
      <w:pPr>
        <w:spacing w:after="0" w:line="240" w:lineRule="auto"/>
        <w:ind w:left="36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நீதிமொழிகள்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22:7</w:t>
      </w:r>
      <w:r w:rsidR="00AE2F7E">
        <w:rPr>
          <w:rFonts w:ascii="TAU-Marutham" w:eastAsia="Times New Roman" w:hAnsi="TAU-Marutham" w:cs="TAU-Marutham"/>
          <w:color w:val="000000"/>
        </w:rPr>
        <w:tab/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சங்கீதம்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37:21</w:t>
      </w:r>
    </w:p>
    <w:p w:rsidR="00F82B24" w:rsidRPr="00F82B24" w:rsidRDefault="00F82B24" w:rsidP="00AE2F7E">
      <w:pPr>
        <w:spacing w:after="0" w:line="240" w:lineRule="auto"/>
        <w:ind w:left="36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கடன்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கொடுப்பது</w:t>
      </w:r>
      <w:proofErr w:type="spellEnd"/>
      <w:r w:rsidR="00AE2F7E">
        <w:rPr>
          <w:rFonts w:ascii="TAU-Marutham" w:eastAsia="Times New Roman" w:hAnsi="TAU-Marutham" w:cs="TAU-Marutham"/>
          <w:color w:val="000000"/>
        </w:rPr>
        <w:tab/>
      </w:r>
      <w:r w:rsidR="00AE2F7E">
        <w:rPr>
          <w:rFonts w:ascii="TAU-Marutham" w:eastAsia="Times New Roman" w:hAnsi="TAU-Marutham" w:cs="TAU-Marutham"/>
          <w:color w:val="000000"/>
        </w:rPr>
        <w:tab/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உபாகமம்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28:12</w:t>
      </w:r>
    </w:p>
    <w:p w:rsidR="00F82B24" w:rsidRPr="00F82B24" w:rsidRDefault="00F82B24" w:rsidP="00AE2F7E">
      <w:pPr>
        <w:spacing w:after="0" w:line="240" w:lineRule="auto"/>
        <w:ind w:left="36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லேவி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25:35-38</w:t>
      </w:r>
    </w:p>
    <w:p w:rsidR="00F82B24" w:rsidRPr="00F82B24" w:rsidRDefault="00AE2F7E" w:rsidP="00F82B24">
      <w:pPr>
        <w:spacing w:after="0" w:line="240" w:lineRule="auto"/>
        <w:rPr>
          <w:rFonts w:ascii="TAU-Marutham" w:eastAsia="Times New Roman" w:hAnsi="TAU-Marutham" w:cs="TAU-Marutham"/>
          <w:b/>
          <w:sz w:val="24"/>
          <w:szCs w:val="24"/>
        </w:rPr>
      </w:pPr>
      <w:proofErr w:type="spellStart"/>
      <w:r w:rsidRPr="00AE2F7E">
        <w:rPr>
          <w:rFonts w:ascii="TAU-Marutham" w:eastAsia="Times New Roman" w:hAnsi="TAU-Marutham" w:cs="TAU-Marutham"/>
          <w:b/>
          <w:color w:val="000000"/>
        </w:rPr>
        <w:t>வட்டி</w:t>
      </w:r>
      <w:proofErr w:type="spellEnd"/>
      <w:r w:rsidRPr="00AE2F7E">
        <w:rPr>
          <w:rFonts w:ascii="TAU-Marutham" w:eastAsia="Times New Roman" w:hAnsi="TAU-Marutham" w:cs="TAU-Marutham"/>
          <w:b/>
          <w:color w:val="000000"/>
        </w:rPr>
        <w:t xml:space="preserve"> </w:t>
      </w:r>
      <w:proofErr w:type="spellStart"/>
      <w:r w:rsidRPr="00AE2F7E">
        <w:rPr>
          <w:rFonts w:ascii="TAU-Marutham" w:eastAsia="Times New Roman" w:hAnsi="TAU-Marutham" w:cs="TAU-Marutham"/>
          <w:b/>
          <w:color w:val="000000"/>
        </w:rPr>
        <w:t>வாங்குவது</w:t>
      </w:r>
      <w:proofErr w:type="spellEnd"/>
      <w:r w:rsidRPr="00AE2F7E">
        <w:rPr>
          <w:rFonts w:ascii="TAU-Marutham" w:eastAsia="Times New Roman" w:hAnsi="TAU-Marutham" w:cs="TAU-Marutham"/>
          <w:b/>
          <w:color w:val="000000"/>
        </w:rPr>
        <w:t xml:space="preserve"> </w:t>
      </w:r>
    </w:p>
    <w:p w:rsidR="00F82B24" w:rsidRPr="00F82B24" w:rsidRDefault="00F82B24" w:rsidP="00AE2F7E">
      <w:pPr>
        <w:spacing w:after="0" w:line="240" w:lineRule="auto"/>
        <w:ind w:left="36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உபாகமம்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23:19-20)</w:t>
      </w:r>
      <w:r w:rsidR="00AE2F7E">
        <w:rPr>
          <w:rFonts w:ascii="TAU-Marutham" w:eastAsia="Times New Roman" w:hAnsi="TAU-Marutham" w:cs="TAU-Marutham"/>
          <w:color w:val="000000"/>
        </w:rPr>
        <w:tab/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நீதிமொழிகள்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28:8:</w:t>
      </w:r>
    </w:p>
    <w:p w:rsidR="00F82B24" w:rsidRPr="00F82B24" w:rsidRDefault="00F82B24" w:rsidP="00AE2F7E">
      <w:pPr>
        <w:spacing w:after="0" w:line="240" w:lineRule="auto"/>
        <w:ind w:left="36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மத்தேயு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25:27</w:t>
      </w: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b/>
          <w:sz w:val="24"/>
          <w:szCs w:val="24"/>
        </w:rPr>
      </w:pP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அன்பின்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கடன்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>:</w:t>
      </w:r>
    </w:p>
    <w:p w:rsidR="00F82B24" w:rsidRPr="00F82B24" w:rsidRDefault="00F82B24" w:rsidP="00F82B24">
      <w:pPr>
        <w:numPr>
          <w:ilvl w:val="0"/>
          <w:numId w:val="20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ரோமர்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13:8</w:t>
      </w: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b/>
          <w:sz w:val="24"/>
          <w:szCs w:val="24"/>
        </w:rPr>
      </w:pP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lastRenderedPageBreak/>
        <w:t>நேரத்தை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திட்டமிடுதல்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>:</w:t>
      </w: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எங்கள்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நாட்களை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எண்ணும்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அறிவை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எங்களுக்குப்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போதியும்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சங்கீதம்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90:12.</w:t>
      </w:r>
    </w:p>
    <w:p w:rsidR="00F82B24" w:rsidRPr="00F82B24" w:rsidRDefault="00F82B24" w:rsidP="00AE2F7E">
      <w:pPr>
        <w:spacing w:after="0" w:line="240" w:lineRule="auto"/>
        <w:ind w:firstLine="72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தேவனுக்கு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, </w:t>
      </w:r>
      <w:r w:rsidR="00AE2F7E">
        <w:rPr>
          <w:rFonts w:ascii="TAU-Marutham" w:eastAsia="Times New Roman" w:hAnsi="TAU-Marutham" w:cs="TAU-Marutham"/>
          <w:color w:val="000000"/>
        </w:rPr>
        <w:tab/>
      </w:r>
      <w:r w:rsidR="00AE2F7E">
        <w:rPr>
          <w:rFonts w:ascii="TAU-Marutham" w:eastAsia="Times New Roman" w:hAnsi="TAU-Marutham" w:cs="TAU-Marutham"/>
          <w:color w:val="000000"/>
        </w:rPr>
        <w:tab/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குடும்பத்திற்கு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, </w:t>
      </w:r>
    </w:p>
    <w:p w:rsidR="00F82B24" w:rsidRPr="00F82B24" w:rsidRDefault="00F82B24" w:rsidP="00AE2F7E">
      <w:pPr>
        <w:spacing w:after="0" w:line="240" w:lineRule="auto"/>
        <w:ind w:firstLine="72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ஐக்கியத்திற்கு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, </w:t>
      </w:r>
      <w:r w:rsidR="00AE2F7E">
        <w:rPr>
          <w:rFonts w:ascii="TAU-Marutham" w:eastAsia="Times New Roman" w:hAnsi="TAU-Marutham" w:cs="TAU-Marutham"/>
          <w:color w:val="000000"/>
        </w:rPr>
        <w:tab/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ஊழியத்திற்கு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, </w:t>
      </w:r>
    </w:p>
    <w:p w:rsidR="00F82B24" w:rsidRPr="00F82B24" w:rsidRDefault="00F82B24" w:rsidP="00AE2F7E">
      <w:pPr>
        <w:spacing w:after="0" w:line="240" w:lineRule="auto"/>
        <w:ind w:firstLine="72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ஓய்வுக்கு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, </w:t>
      </w:r>
      <w:r w:rsidR="00AE2F7E">
        <w:rPr>
          <w:rFonts w:ascii="TAU-Marutham" w:eastAsia="Times New Roman" w:hAnsi="TAU-Marutham" w:cs="TAU-Marutham"/>
          <w:color w:val="000000"/>
        </w:rPr>
        <w:tab/>
      </w:r>
      <w:r w:rsidR="00AE2F7E">
        <w:rPr>
          <w:rFonts w:ascii="TAU-Marutham" w:eastAsia="Times New Roman" w:hAnsi="TAU-Marutham" w:cs="TAU-Marutham"/>
          <w:color w:val="000000"/>
        </w:rPr>
        <w:tab/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வாசிப்பதற்கு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, </w:t>
      </w:r>
    </w:p>
    <w:p w:rsidR="00F82B24" w:rsidRPr="00F82B24" w:rsidRDefault="00F82B24" w:rsidP="00AE2F7E">
      <w:pPr>
        <w:spacing w:after="0" w:line="240" w:lineRule="auto"/>
        <w:ind w:firstLine="72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வேலைக்கு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 </w:t>
      </w:r>
      <w:r w:rsidR="00AE2F7E">
        <w:rPr>
          <w:rFonts w:ascii="TAU-Marutham" w:eastAsia="Times New Roman" w:hAnsi="TAU-Marutham" w:cs="TAU-Marutham"/>
          <w:color w:val="000000"/>
        </w:rPr>
        <w:tab/>
      </w:r>
      <w:r w:rsidR="00AE2F7E">
        <w:rPr>
          <w:rFonts w:ascii="TAU-Marutham" w:eastAsia="Times New Roman" w:hAnsi="TAU-Marutham" w:cs="TAU-Marutham"/>
          <w:color w:val="000000"/>
        </w:rPr>
        <w:tab/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மற்ற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காரியங்களுக்கு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</w:t>
      </w: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b/>
          <w:sz w:val="24"/>
          <w:szCs w:val="24"/>
        </w:rPr>
      </w:pP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காலத்தை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b/>
          <w:color w:val="000000"/>
        </w:rPr>
        <w:t>மீட்டுக்கொள்ளுதல்</w:t>
      </w:r>
      <w:proofErr w:type="spellEnd"/>
      <w:r w:rsidRPr="00F82B24">
        <w:rPr>
          <w:rFonts w:ascii="TAU-Marutham" w:eastAsia="Times New Roman" w:hAnsi="TAU-Marutham" w:cs="TAU-Marutham"/>
          <w:b/>
          <w:color w:val="000000"/>
        </w:rPr>
        <w:t>.</w:t>
      </w:r>
    </w:p>
    <w:p w:rsidR="00F82B24" w:rsidRPr="00F82B24" w:rsidRDefault="00F82B24" w:rsidP="00F82B24">
      <w:pPr>
        <w:spacing w:after="0" w:line="240" w:lineRule="auto"/>
        <w:rPr>
          <w:rFonts w:ascii="TAU-Marutham" w:eastAsia="Times New Roman" w:hAnsi="TAU-Marutham" w:cs="TAU-Marutham"/>
          <w:sz w:val="24"/>
          <w:szCs w:val="24"/>
        </w:rPr>
      </w:pPr>
    </w:p>
    <w:p w:rsidR="00F82B24" w:rsidRPr="00F82B24" w:rsidRDefault="00F82B24" w:rsidP="00F82B24">
      <w:pPr>
        <w:numPr>
          <w:ilvl w:val="0"/>
          <w:numId w:val="22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காலத்தை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பிரயோஜனப்படுத்துங்கள்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.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எபேசியர்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5:16.</w:t>
      </w:r>
    </w:p>
    <w:p w:rsidR="00F82B24" w:rsidRPr="00F82B24" w:rsidRDefault="00F82B24" w:rsidP="00F82B24">
      <w:pPr>
        <w:numPr>
          <w:ilvl w:val="0"/>
          <w:numId w:val="22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உங்களுடைய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நேரம்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வீணாவதை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கண்டறிக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</w:t>
      </w:r>
    </w:p>
    <w:p w:rsidR="00F82B24" w:rsidRPr="00F82B24" w:rsidRDefault="00F82B24" w:rsidP="00AE2F7E">
      <w:pPr>
        <w:spacing w:after="0" w:line="240" w:lineRule="auto"/>
        <w:ind w:left="108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பயணம்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, </w:t>
      </w:r>
      <w:r w:rsidR="00AE2F7E">
        <w:rPr>
          <w:rFonts w:ascii="TAU-Marutham" w:eastAsia="Times New Roman" w:hAnsi="TAU-Marutham" w:cs="TAU-Marutham"/>
          <w:color w:val="000000"/>
        </w:rPr>
        <w:tab/>
      </w:r>
      <w:r w:rsidR="00AE2F7E">
        <w:rPr>
          <w:rFonts w:ascii="TAU-Marutham" w:eastAsia="Times New Roman" w:hAnsi="TAU-Marutham" w:cs="TAU-Marutham"/>
          <w:color w:val="000000"/>
        </w:rPr>
        <w:tab/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காத்திருக்கம்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, </w:t>
      </w:r>
    </w:p>
    <w:p w:rsidR="00F82B24" w:rsidRPr="00F82B24" w:rsidRDefault="00F82B24" w:rsidP="00AE2F7E">
      <w:pPr>
        <w:spacing w:after="0" w:line="240" w:lineRule="auto"/>
        <w:ind w:left="108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மீடியா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, </w:t>
      </w:r>
      <w:r w:rsidR="00AE2F7E">
        <w:rPr>
          <w:rFonts w:ascii="TAU-Marutham" w:eastAsia="Times New Roman" w:hAnsi="TAU-Marutham" w:cs="TAU-Marutham"/>
          <w:color w:val="000000"/>
        </w:rPr>
        <w:tab/>
      </w:r>
      <w:r w:rsidR="00AE2F7E">
        <w:rPr>
          <w:rFonts w:ascii="TAU-Marutham" w:eastAsia="Times New Roman" w:hAnsi="TAU-Marutham" w:cs="TAU-Marutham"/>
          <w:color w:val="000000"/>
        </w:rPr>
        <w:tab/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எலட்ரானிக்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பொருட்கள்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, </w:t>
      </w:r>
    </w:p>
    <w:p w:rsidR="00F82B24" w:rsidRPr="00F82B24" w:rsidRDefault="00F82B24" w:rsidP="00AE2F7E">
      <w:pPr>
        <w:spacing w:after="0" w:line="240" w:lineRule="auto"/>
        <w:ind w:left="108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வாக்குவாதம்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, </w:t>
      </w:r>
      <w:r w:rsidR="00AE2F7E">
        <w:rPr>
          <w:rFonts w:ascii="TAU-Marutham" w:eastAsia="Times New Roman" w:hAnsi="TAU-Marutham" w:cs="TAU-Marutham"/>
          <w:color w:val="000000"/>
        </w:rPr>
        <w:tab/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வீண்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பேச்சு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, </w:t>
      </w:r>
    </w:p>
    <w:p w:rsidR="00F82B24" w:rsidRPr="00F82B24" w:rsidRDefault="00F82B24" w:rsidP="00AE2F7E">
      <w:pPr>
        <w:spacing w:after="0" w:line="240" w:lineRule="auto"/>
        <w:ind w:left="1080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கவலைபடுதல்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 </w:t>
      </w:r>
      <w:r w:rsidR="00AE2F7E">
        <w:rPr>
          <w:rFonts w:ascii="TAU-Marutham" w:eastAsia="Times New Roman" w:hAnsi="TAU-Marutham" w:cs="TAU-Marutham"/>
          <w:color w:val="000000"/>
        </w:rPr>
        <w:tab/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மற்ற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காரியங்கள்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</w:t>
      </w:r>
    </w:p>
    <w:p w:rsidR="00F82B24" w:rsidRPr="00F82B24" w:rsidRDefault="00F82B24" w:rsidP="00F82B24">
      <w:pPr>
        <w:numPr>
          <w:ilvl w:val="0"/>
          <w:numId w:val="22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நம்முடைய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நேரத்தை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 </w:t>
      </w:r>
    </w:p>
    <w:p w:rsidR="00F82B24" w:rsidRPr="00F82B24" w:rsidRDefault="00F82B24" w:rsidP="00F82B24">
      <w:pPr>
        <w:numPr>
          <w:ilvl w:val="1"/>
          <w:numId w:val="22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தேவனுடைய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இராஜியம்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விரிவடைவதற்கும்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, </w:t>
      </w:r>
    </w:p>
    <w:p w:rsidR="00F82B24" w:rsidRPr="00F82B24" w:rsidRDefault="00F82B24" w:rsidP="00F82B24">
      <w:pPr>
        <w:numPr>
          <w:ilvl w:val="1"/>
          <w:numId w:val="22"/>
        </w:numPr>
        <w:spacing w:after="0" w:line="240" w:lineRule="auto"/>
        <w:textAlignment w:val="baseline"/>
        <w:rPr>
          <w:rFonts w:ascii="TAU-Marutham" w:eastAsia="Times New Roman" w:hAnsi="TAU-Marutham" w:cs="TAU-Marutham"/>
          <w:color w:val="000000"/>
        </w:rPr>
      </w:pPr>
      <w:proofErr w:type="spellStart"/>
      <w:r w:rsidRPr="00F82B24">
        <w:rPr>
          <w:rFonts w:ascii="TAU-Marutham" w:eastAsia="Times New Roman" w:hAnsi="TAU-Marutham" w:cs="TAU-Marutham"/>
          <w:color w:val="000000"/>
        </w:rPr>
        <w:t>மக்களை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சீடர்களாக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உருவாக்குவதற்கும்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செலவு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செய்ய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 xml:space="preserve"> </w:t>
      </w:r>
      <w:proofErr w:type="spellStart"/>
      <w:r w:rsidRPr="00F82B24">
        <w:rPr>
          <w:rFonts w:ascii="TAU-Marutham" w:eastAsia="Times New Roman" w:hAnsi="TAU-Marutham" w:cs="TAU-Marutham"/>
          <w:color w:val="000000"/>
        </w:rPr>
        <w:t>வேண்டும்</w:t>
      </w:r>
      <w:proofErr w:type="spellEnd"/>
      <w:r w:rsidRPr="00F82B24">
        <w:rPr>
          <w:rFonts w:ascii="TAU-Marutham" w:eastAsia="Times New Roman" w:hAnsi="TAU-Marutham" w:cs="TAU-Marutham"/>
          <w:color w:val="000000"/>
        </w:rPr>
        <w:t>.</w:t>
      </w:r>
    </w:p>
    <w:p w:rsidR="00597160" w:rsidRPr="00F82B24" w:rsidRDefault="00597160">
      <w:pPr>
        <w:rPr>
          <w:rFonts w:ascii="TAU-Marutham" w:hAnsi="TAU-Marutham" w:cs="TAU-Marutham"/>
        </w:rPr>
      </w:pPr>
    </w:p>
    <w:sectPr w:rsidR="00597160" w:rsidRPr="00F82B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74F68"/>
    <w:multiLevelType w:val="multilevel"/>
    <w:tmpl w:val="0C52F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825C4"/>
    <w:multiLevelType w:val="hybridMultilevel"/>
    <w:tmpl w:val="374CA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A2074"/>
    <w:multiLevelType w:val="multilevel"/>
    <w:tmpl w:val="880A4F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123D7036"/>
    <w:multiLevelType w:val="multilevel"/>
    <w:tmpl w:val="4252B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F52C93"/>
    <w:multiLevelType w:val="multilevel"/>
    <w:tmpl w:val="81E6B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0A24F7"/>
    <w:multiLevelType w:val="multilevel"/>
    <w:tmpl w:val="968602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D44EE7"/>
    <w:multiLevelType w:val="multilevel"/>
    <w:tmpl w:val="77E03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375789"/>
    <w:multiLevelType w:val="multilevel"/>
    <w:tmpl w:val="CA965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310C1"/>
    <w:multiLevelType w:val="multilevel"/>
    <w:tmpl w:val="EEAAB4E6"/>
    <w:lvl w:ilvl="0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4A51C9"/>
    <w:multiLevelType w:val="multilevel"/>
    <w:tmpl w:val="C67C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BD570E"/>
    <w:multiLevelType w:val="multilevel"/>
    <w:tmpl w:val="D396D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C04969"/>
    <w:multiLevelType w:val="multilevel"/>
    <w:tmpl w:val="E6C6D7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F34F32"/>
    <w:multiLevelType w:val="multilevel"/>
    <w:tmpl w:val="F3721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D65290"/>
    <w:multiLevelType w:val="multilevel"/>
    <w:tmpl w:val="63E4A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1E3AED"/>
    <w:multiLevelType w:val="multilevel"/>
    <w:tmpl w:val="9F4CB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6818BF"/>
    <w:multiLevelType w:val="multilevel"/>
    <w:tmpl w:val="146CE4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417D6E"/>
    <w:multiLevelType w:val="multilevel"/>
    <w:tmpl w:val="929CE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F9160E"/>
    <w:multiLevelType w:val="multilevel"/>
    <w:tmpl w:val="880C9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B91AB1"/>
    <w:multiLevelType w:val="multilevel"/>
    <w:tmpl w:val="4FFAB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E31380"/>
    <w:multiLevelType w:val="multilevel"/>
    <w:tmpl w:val="B4768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4331DB"/>
    <w:multiLevelType w:val="multilevel"/>
    <w:tmpl w:val="A4F27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2D5683"/>
    <w:multiLevelType w:val="multilevel"/>
    <w:tmpl w:val="44028D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C04061"/>
    <w:multiLevelType w:val="multilevel"/>
    <w:tmpl w:val="F3D27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2"/>
  </w:num>
  <w:num w:numId="3">
    <w:abstractNumId w:val="3"/>
  </w:num>
  <w:num w:numId="4">
    <w:abstractNumId w:val="15"/>
    <w:lvlOverride w:ilvl="0">
      <w:lvl w:ilvl="0">
        <w:numFmt w:val="decimal"/>
        <w:lvlText w:val="%1."/>
        <w:lvlJc w:val="left"/>
      </w:lvl>
    </w:lvlOverride>
  </w:num>
  <w:num w:numId="5">
    <w:abstractNumId w:val="22"/>
  </w:num>
  <w:num w:numId="6">
    <w:abstractNumId w:val="11"/>
    <w:lvlOverride w:ilvl="0">
      <w:lvl w:ilvl="0">
        <w:numFmt w:val="decimal"/>
        <w:lvlText w:val="%1."/>
        <w:lvlJc w:val="left"/>
      </w:lvl>
    </w:lvlOverride>
  </w:num>
  <w:num w:numId="7">
    <w:abstractNumId w:val="13"/>
  </w:num>
  <w:num w:numId="8">
    <w:abstractNumId w:val="21"/>
    <w:lvlOverride w:ilvl="0">
      <w:lvl w:ilvl="0">
        <w:numFmt w:val="decimal"/>
        <w:lvlText w:val="%1."/>
        <w:lvlJc w:val="left"/>
      </w:lvl>
    </w:lvlOverride>
  </w:num>
  <w:num w:numId="9">
    <w:abstractNumId w:val="12"/>
  </w:num>
  <w:num w:numId="10">
    <w:abstractNumId w:val="5"/>
    <w:lvlOverride w:ilvl="0">
      <w:lvl w:ilvl="0">
        <w:numFmt w:val="decimal"/>
        <w:lvlText w:val="%1."/>
        <w:lvlJc w:val="left"/>
      </w:lvl>
    </w:lvlOverride>
  </w:num>
  <w:num w:numId="11">
    <w:abstractNumId w:val="4"/>
  </w:num>
  <w:num w:numId="12">
    <w:abstractNumId w:val="8"/>
  </w:num>
  <w:num w:numId="13">
    <w:abstractNumId w:val="7"/>
  </w:num>
  <w:num w:numId="14">
    <w:abstractNumId w:val="6"/>
  </w:num>
  <w:num w:numId="15">
    <w:abstractNumId w:val="17"/>
  </w:num>
  <w:num w:numId="16">
    <w:abstractNumId w:val="0"/>
  </w:num>
  <w:num w:numId="17">
    <w:abstractNumId w:val="18"/>
  </w:num>
  <w:num w:numId="18">
    <w:abstractNumId w:val="14"/>
  </w:num>
  <w:num w:numId="19">
    <w:abstractNumId w:val="19"/>
  </w:num>
  <w:num w:numId="20">
    <w:abstractNumId w:val="9"/>
  </w:num>
  <w:num w:numId="21">
    <w:abstractNumId w:val="16"/>
  </w:num>
  <w:num w:numId="22">
    <w:abstractNumId w:val="10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B24"/>
    <w:rsid w:val="00597160"/>
    <w:rsid w:val="00AE2F7E"/>
    <w:rsid w:val="00F8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42734"/>
  <w15:chartTrackingRefBased/>
  <w15:docId w15:val="{9B4E9EBC-BC6C-4010-BA94-DAEFCA6F8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82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82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82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7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2025-07-31T13:41:00Z</dcterms:created>
  <dcterms:modified xsi:type="dcterms:W3CDTF">2025-07-31T13:58:00Z</dcterms:modified>
</cp:coreProperties>
</file>